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</w:t>
      </w:r>
      <w:proofErr w:type="gramStart"/>
      <w:r w:rsidRPr="0055347D">
        <w:rPr>
          <w:sz w:val="28"/>
          <w:szCs w:val="28"/>
        </w:rPr>
        <w:t>za  rok</w:t>
      </w:r>
      <w:proofErr w:type="gramEnd"/>
      <w:r w:rsidRPr="0055347D">
        <w:rPr>
          <w:sz w:val="28"/>
          <w:szCs w:val="28"/>
        </w:rPr>
        <w:t xml:space="preserve"> 201</w:t>
      </w:r>
      <w:r w:rsidR="00BB7980">
        <w:rPr>
          <w:sz w:val="28"/>
          <w:szCs w:val="28"/>
        </w:rPr>
        <w:t>3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ve znění pozdějších předpisů (dále jen „zákon o svobodném přístupu k informacím“), 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BB7980">
        <w:rPr>
          <w:sz w:val="24"/>
          <w:szCs w:val="24"/>
        </w:rPr>
        <w:t>3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BB7980">
        <w:rPr>
          <w:sz w:val="24"/>
          <w:szCs w:val="24"/>
        </w:rPr>
        <w:t>3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BB7980">
        <w:rPr>
          <w:sz w:val="24"/>
          <w:szCs w:val="24"/>
        </w:rPr>
        <w:t>3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BB7980">
        <w:rPr>
          <w:sz w:val="24"/>
          <w:szCs w:val="24"/>
        </w:rPr>
        <w:t>3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BB7980">
        <w:rPr>
          <w:sz w:val="24"/>
          <w:szCs w:val="24"/>
        </w:rPr>
        <w:t>3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B91DAB">
        <w:rPr>
          <w:sz w:val="24"/>
          <w:szCs w:val="24"/>
        </w:rPr>
        <w:t>5</w:t>
      </w:r>
      <w:r>
        <w:rPr>
          <w:sz w:val="24"/>
          <w:szCs w:val="24"/>
        </w:rPr>
        <w:t>. 2. 201</w:t>
      </w:r>
      <w:r w:rsidR="00BB7980">
        <w:rPr>
          <w:sz w:val="24"/>
          <w:szCs w:val="24"/>
        </w:rPr>
        <w:t>4</w:t>
      </w:r>
      <w:bookmarkStart w:id="0" w:name="_GoBack"/>
      <w:bookmarkEnd w:id="0"/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A0AAD"/>
    <w:rsid w:val="00431C22"/>
    <w:rsid w:val="0055347D"/>
    <w:rsid w:val="00561ECA"/>
    <w:rsid w:val="00581BEF"/>
    <w:rsid w:val="00782BE7"/>
    <w:rsid w:val="008C7D7E"/>
    <w:rsid w:val="009432EC"/>
    <w:rsid w:val="00AE38B2"/>
    <w:rsid w:val="00B81289"/>
    <w:rsid w:val="00B91DAB"/>
    <w:rsid w:val="00BB7980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2013-02-22T11:49:00Z</cp:lastPrinted>
  <dcterms:created xsi:type="dcterms:W3CDTF">2014-02-26T12:55:00Z</dcterms:created>
  <dcterms:modified xsi:type="dcterms:W3CDTF">2014-02-26T12:56:00Z</dcterms:modified>
</cp:coreProperties>
</file>